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E8" w:rsidRPr="009453E8" w:rsidRDefault="009453E8" w:rsidP="009453E8">
      <w:pPr>
        <w:jc w:val="center"/>
        <w:rPr>
          <w:b/>
          <w:sz w:val="20"/>
          <w:szCs w:val="20"/>
        </w:rPr>
      </w:pPr>
      <w:r w:rsidRPr="009453E8">
        <w:rPr>
          <w:b/>
          <w:sz w:val="20"/>
          <w:szCs w:val="20"/>
        </w:rPr>
        <w:t>DOTAZNÍK NA HODNOTENIE KVALITY ŠKOLY RODIČMI ŽIAKOV</w:t>
      </w:r>
    </w:p>
    <w:p w:rsidR="009453E8" w:rsidRDefault="00DF5F67" w:rsidP="00DF5F67">
      <w:pPr>
        <w:jc w:val="center"/>
        <w:rPr>
          <w:sz w:val="20"/>
          <w:szCs w:val="20"/>
        </w:rPr>
      </w:pPr>
      <w:r>
        <w:rPr>
          <w:sz w:val="20"/>
          <w:szCs w:val="20"/>
        </w:rPr>
        <w:t>Vyhodnotenie</w:t>
      </w:r>
    </w:p>
    <w:p w:rsidR="00DF5F67" w:rsidRDefault="00DF5F67" w:rsidP="00DF5F67">
      <w:pPr>
        <w:jc w:val="center"/>
        <w:rPr>
          <w:sz w:val="20"/>
          <w:szCs w:val="20"/>
        </w:rPr>
      </w:pPr>
    </w:p>
    <w:p w:rsidR="00DF5F67" w:rsidRPr="009453E8" w:rsidRDefault="00F355BE" w:rsidP="00DF5F67">
      <w:pPr>
        <w:rPr>
          <w:sz w:val="20"/>
          <w:szCs w:val="20"/>
        </w:rPr>
      </w:pPr>
      <w:r>
        <w:rPr>
          <w:sz w:val="20"/>
          <w:szCs w:val="20"/>
        </w:rPr>
        <w:t xml:space="preserve">Do prieskumu sa zapojilo iba </w:t>
      </w:r>
      <w:r w:rsidR="00DF5F67">
        <w:rPr>
          <w:sz w:val="20"/>
          <w:szCs w:val="20"/>
        </w:rPr>
        <w:t xml:space="preserve">  21 rodičov</w:t>
      </w:r>
      <w:r>
        <w:rPr>
          <w:sz w:val="20"/>
          <w:szCs w:val="20"/>
        </w:rPr>
        <w:t xml:space="preserve"> </w:t>
      </w:r>
      <w:bookmarkStart w:id="0" w:name="_GoBack"/>
      <w:bookmarkEnd w:id="0"/>
      <w:r w:rsidR="005B6109">
        <w:rPr>
          <w:sz w:val="20"/>
          <w:szCs w:val="20"/>
        </w:rPr>
        <w:t xml:space="preserve">– čo je celkovo </w:t>
      </w:r>
      <w:r w:rsidR="00DF5F67">
        <w:rPr>
          <w:sz w:val="20"/>
          <w:szCs w:val="20"/>
        </w:rPr>
        <w:t xml:space="preserve">20 %. </w:t>
      </w:r>
      <w:r>
        <w:rPr>
          <w:sz w:val="20"/>
          <w:szCs w:val="20"/>
        </w:rPr>
        <w:t xml:space="preserve"> </w:t>
      </w:r>
    </w:p>
    <w:p w:rsidR="00D267B4" w:rsidRDefault="00D267B4" w:rsidP="00D267B4">
      <w:pPr>
        <w:rPr>
          <w:sz w:val="20"/>
          <w:szCs w:val="20"/>
        </w:rPr>
      </w:pPr>
    </w:p>
    <w:p w:rsidR="00D267B4" w:rsidRPr="008C28A9" w:rsidRDefault="008C28A9" w:rsidP="008C28A9">
      <w:pPr>
        <w:pStyle w:val="Odsekzoznamu"/>
        <w:numPr>
          <w:ilvl w:val="0"/>
          <w:numId w:val="6"/>
        </w:numPr>
        <w:rPr>
          <w:b/>
          <w:sz w:val="20"/>
          <w:szCs w:val="20"/>
        </w:rPr>
      </w:pPr>
      <w:r w:rsidRPr="008C28A9">
        <w:rPr>
          <w:b/>
          <w:sz w:val="20"/>
          <w:szCs w:val="20"/>
        </w:rPr>
        <w:t xml:space="preserve">Pokúste sa označiť  výroky. V prípade súhlasu prosíme označiť  políčko Áno, v prípade nesúhlasu políčko NIE. </w:t>
      </w:r>
    </w:p>
    <w:tbl>
      <w:tblPr>
        <w:tblStyle w:val="Mriekatabuky"/>
        <w:tblW w:w="0" w:type="auto"/>
        <w:tblLook w:val="04A0" w:firstRow="1" w:lastRow="0" w:firstColumn="1" w:lastColumn="0" w:noHBand="0" w:noVBand="1"/>
      </w:tblPr>
      <w:tblGrid>
        <w:gridCol w:w="6457"/>
        <w:gridCol w:w="1253"/>
        <w:gridCol w:w="1352"/>
      </w:tblGrid>
      <w:tr w:rsidR="00D267B4" w:rsidTr="00D267B4">
        <w:tc>
          <w:tcPr>
            <w:tcW w:w="6629" w:type="dxa"/>
          </w:tcPr>
          <w:p w:rsidR="00D267B4" w:rsidRPr="00D267B4" w:rsidRDefault="00D267B4" w:rsidP="00D267B4">
            <w:pPr>
              <w:pStyle w:val="Odsekzoznamu"/>
              <w:rPr>
                <w:sz w:val="20"/>
                <w:szCs w:val="20"/>
              </w:rPr>
            </w:pPr>
          </w:p>
        </w:tc>
        <w:tc>
          <w:tcPr>
            <w:tcW w:w="1276" w:type="dxa"/>
          </w:tcPr>
          <w:p w:rsidR="00D267B4" w:rsidRDefault="00D267B4" w:rsidP="00D267B4">
            <w:pPr>
              <w:rPr>
                <w:sz w:val="20"/>
                <w:szCs w:val="20"/>
              </w:rPr>
            </w:pPr>
            <w:r>
              <w:rPr>
                <w:sz w:val="20"/>
                <w:szCs w:val="20"/>
              </w:rPr>
              <w:t>ÁNO</w:t>
            </w:r>
          </w:p>
        </w:tc>
        <w:tc>
          <w:tcPr>
            <w:tcW w:w="1383" w:type="dxa"/>
          </w:tcPr>
          <w:p w:rsidR="00D267B4" w:rsidRDefault="00D267B4" w:rsidP="00D267B4">
            <w:pPr>
              <w:rPr>
                <w:sz w:val="20"/>
                <w:szCs w:val="20"/>
              </w:rPr>
            </w:pPr>
            <w:r>
              <w:rPr>
                <w:sz w:val="20"/>
                <w:szCs w:val="20"/>
              </w:rPr>
              <w:t>NIE</w:t>
            </w:r>
          </w:p>
        </w:tc>
      </w:tr>
      <w:tr w:rsidR="00D267B4" w:rsidTr="00D267B4">
        <w:tc>
          <w:tcPr>
            <w:tcW w:w="6629" w:type="dxa"/>
          </w:tcPr>
          <w:p w:rsidR="00D267B4" w:rsidRPr="00D267B4" w:rsidRDefault="00D267B4" w:rsidP="00D267B4">
            <w:pPr>
              <w:pStyle w:val="Odsekzoznamu"/>
              <w:numPr>
                <w:ilvl w:val="0"/>
                <w:numId w:val="5"/>
              </w:numPr>
              <w:rPr>
                <w:sz w:val="20"/>
                <w:szCs w:val="20"/>
              </w:rPr>
            </w:pPr>
            <w:r w:rsidRPr="00D267B4">
              <w:rPr>
                <w:sz w:val="20"/>
                <w:szCs w:val="20"/>
              </w:rPr>
              <w:t>Škola organizuje dostatočný počet stretnutí s rodičmi žiakov</w:t>
            </w:r>
            <w:r>
              <w:rPr>
                <w:sz w:val="20"/>
                <w:szCs w:val="20"/>
              </w:rPr>
              <w:t>.</w:t>
            </w:r>
          </w:p>
        </w:tc>
        <w:tc>
          <w:tcPr>
            <w:tcW w:w="1276" w:type="dxa"/>
          </w:tcPr>
          <w:p w:rsidR="00D267B4" w:rsidRDefault="00DF5F67" w:rsidP="00D267B4">
            <w:pPr>
              <w:rPr>
                <w:sz w:val="20"/>
                <w:szCs w:val="20"/>
              </w:rPr>
            </w:pPr>
            <w:r>
              <w:rPr>
                <w:sz w:val="20"/>
                <w:szCs w:val="20"/>
              </w:rPr>
              <w:t>19</w:t>
            </w:r>
          </w:p>
        </w:tc>
        <w:tc>
          <w:tcPr>
            <w:tcW w:w="1383" w:type="dxa"/>
          </w:tcPr>
          <w:p w:rsidR="00D267B4" w:rsidRDefault="00DF5F67" w:rsidP="00D267B4">
            <w:pPr>
              <w:rPr>
                <w:sz w:val="20"/>
                <w:szCs w:val="20"/>
              </w:rPr>
            </w:pPr>
            <w:r>
              <w:rPr>
                <w:sz w:val="20"/>
                <w:szCs w:val="20"/>
              </w:rPr>
              <w:t>1</w:t>
            </w:r>
          </w:p>
        </w:tc>
      </w:tr>
      <w:tr w:rsidR="00D267B4" w:rsidTr="00D267B4">
        <w:tc>
          <w:tcPr>
            <w:tcW w:w="6629" w:type="dxa"/>
          </w:tcPr>
          <w:p w:rsidR="00D267B4" w:rsidRPr="00D267B4" w:rsidRDefault="00D267B4" w:rsidP="00D267B4">
            <w:pPr>
              <w:pStyle w:val="Odsekzoznamu"/>
              <w:numPr>
                <w:ilvl w:val="0"/>
                <w:numId w:val="5"/>
              </w:numPr>
              <w:rPr>
                <w:sz w:val="20"/>
                <w:szCs w:val="20"/>
              </w:rPr>
            </w:pPr>
            <w:r w:rsidRPr="009453E8">
              <w:rPr>
                <w:sz w:val="20"/>
                <w:szCs w:val="20"/>
              </w:rPr>
              <w:t xml:space="preserve">Mám dostatok informácií  o tom, čo sa deje v škole   </w:t>
            </w:r>
            <w:r>
              <w:rPr>
                <w:sz w:val="20"/>
                <w:szCs w:val="20"/>
              </w:rPr>
              <w:t xml:space="preserve"> - výlety, exkurzie, projektové dní a i. </w:t>
            </w:r>
          </w:p>
        </w:tc>
        <w:tc>
          <w:tcPr>
            <w:tcW w:w="1276" w:type="dxa"/>
          </w:tcPr>
          <w:p w:rsidR="00D267B4" w:rsidRDefault="00DF5F67" w:rsidP="00D267B4">
            <w:pPr>
              <w:rPr>
                <w:sz w:val="20"/>
                <w:szCs w:val="20"/>
              </w:rPr>
            </w:pPr>
            <w:r>
              <w:rPr>
                <w:sz w:val="20"/>
                <w:szCs w:val="20"/>
              </w:rPr>
              <w:t>19</w:t>
            </w:r>
          </w:p>
        </w:tc>
        <w:tc>
          <w:tcPr>
            <w:tcW w:w="1383" w:type="dxa"/>
          </w:tcPr>
          <w:p w:rsidR="00D267B4" w:rsidRDefault="00DF5F67" w:rsidP="00D267B4">
            <w:pPr>
              <w:rPr>
                <w:sz w:val="20"/>
                <w:szCs w:val="20"/>
              </w:rPr>
            </w:pPr>
            <w:r>
              <w:rPr>
                <w:sz w:val="20"/>
                <w:szCs w:val="20"/>
              </w:rPr>
              <w:t>1</w:t>
            </w:r>
          </w:p>
        </w:tc>
      </w:tr>
      <w:tr w:rsidR="00D267B4" w:rsidTr="00D267B4">
        <w:tc>
          <w:tcPr>
            <w:tcW w:w="6629" w:type="dxa"/>
          </w:tcPr>
          <w:p w:rsidR="00D267B4" w:rsidRPr="00D267B4" w:rsidRDefault="00D267B4" w:rsidP="00D267B4">
            <w:pPr>
              <w:pStyle w:val="Odsekzoznamu"/>
              <w:numPr>
                <w:ilvl w:val="0"/>
                <w:numId w:val="5"/>
              </w:numPr>
              <w:rPr>
                <w:sz w:val="20"/>
                <w:szCs w:val="20"/>
              </w:rPr>
            </w:pPr>
            <w:r w:rsidRPr="00D267B4">
              <w:rPr>
                <w:sz w:val="20"/>
                <w:szCs w:val="20"/>
              </w:rPr>
              <w:t>Som dostatočne informovaný o tom, a</w:t>
            </w:r>
            <w:r>
              <w:rPr>
                <w:sz w:val="20"/>
                <w:szCs w:val="20"/>
              </w:rPr>
              <w:t>ko sa moje dieťa v škole správa.</w:t>
            </w:r>
            <w:r w:rsidRPr="00D267B4">
              <w:rPr>
                <w:sz w:val="20"/>
                <w:szCs w:val="20"/>
              </w:rPr>
              <w:t xml:space="preserve"> </w:t>
            </w:r>
          </w:p>
        </w:tc>
        <w:tc>
          <w:tcPr>
            <w:tcW w:w="1276" w:type="dxa"/>
          </w:tcPr>
          <w:p w:rsidR="00D267B4" w:rsidRDefault="00DF5F67" w:rsidP="00D267B4">
            <w:pPr>
              <w:rPr>
                <w:sz w:val="20"/>
                <w:szCs w:val="20"/>
              </w:rPr>
            </w:pPr>
            <w:r>
              <w:rPr>
                <w:sz w:val="20"/>
                <w:szCs w:val="20"/>
              </w:rPr>
              <w:t>20</w:t>
            </w:r>
          </w:p>
        </w:tc>
        <w:tc>
          <w:tcPr>
            <w:tcW w:w="1383" w:type="dxa"/>
          </w:tcPr>
          <w:p w:rsidR="00D267B4" w:rsidRDefault="00DF5F67" w:rsidP="00D267B4">
            <w:pPr>
              <w:rPr>
                <w:sz w:val="20"/>
                <w:szCs w:val="20"/>
              </w:rPr>
            </w:pPr>
            <w:r>
              <w:rPr>
                <w:sz w:val="20"/>
                <w:szCs w:val="20"/>
              </w:rPr>
              <w:t>1</w:t>
            </w:r>
          </w:p>
        </w:tc>
      </w:tr>
      <w:tr w:rsidR="00D267B4" w:rsidTr="00D267B4">
        <w:tc>
          <w:tcPr>
            <w:tcW w:w="6629" w:type="dxa"/>
          </w:tcPr>
          <w:p w:rsidR="00D267B4" w:rsidRPr="00D267B4" w:rsidRDefault="00D267B4" w:rsidP="00D267B4">
            <w:pPr>
              <w:pStyle w:val="Odsekzoznamu"/>
              <w:numPr>
                <w:ilvl w:val="0"/>
                <w:numId w:val="5"/>
              </w:numPr>
              <w:rPr>
                <w:sz w:val="20"/>
                <w:szCs w:val="20"/>
              </w:rPr>
            </w:pPr>
            <w:r>
              <w:rPr>
                <w:sz w:val="20"/>
                <w:szCs w:val="20"/>
              </w:rPr>
              <w:t>Mám dostatok informácii</w:t>
            </w:r>
            <w:r w:rsidR="00004B4F">
              <w:rPr>
                <w:sz w:val="20"/>
                <w:szCs w:val="20"/>
              </w:rPr>
              <w:t xml:space="preserve"> a škola mi poskytuje jasný pohľad</w:t>
            </w:r>
            <w:r>
              <w:rPr>
                <w:sz w:val="20"/>
                <w:szCs w:val="20"/>
              </w:rPr>
              <w:t xml:space="preserve">  o tom,  ako sa môjmu dieťaťu darí.</w:t>
            </w:r>
          </w:p>
        </w:tc>
        <w:tc>
          <w:tcPr>
            <w:tcW w:w="1276" w:type="dxa"/>
          </w:tcPr>
          <w:p w:rsidR="00D267B4" w:rsidRDefault="00DF5F67" w:rsidP="00D267B4">
            <w:pPr>
              <w:rPr>
                <w:sz w:val="20"/>
                <w:szCs w:val="20"/>
              </w:rPr>
            </w:pPr>
            <w:r>
              <w:rPr>
                <w:sz w:val="20"/>
                <w:szCs w:val="20"/>
              </w:rPr>
              <w:t>19</w:t>
            </w:r>
          </w:p>
        </w:tc>
        <w:tc>
          <w:tcPr>
            <w:tcW w:w="1383" w:type="dxa"/>
          </w:tcPr>
          <w:p w:rsidR="00D267B4" w:rsidRDefault="00DF5F67" w:rsidP="00D267B4">
            <w:pPr>
              <w:rPr>
                <w:sz w:val="20"/>
                <w:szCs w:val="20"/>
              </w:rPr>
            </w:pPr>
            <w:r>
              <w:rPr>
                <w:sz w:val="20"/>
                <w:szCs w:val="20"/>
              </w:rPr>
              <w:t>1</w:t>
            </w:r>
          </w:p>
        </w:tc>
      </w:tr>
      <w:tr w:rsidR="00D267B4" w:rsidTr="00D267B4">
        <w:tc>
          <w:tcPr>
            <w:tcW w:w="6629" w:type="dxa"/>
          </w:tcPr>
          <w:p w:rsidR="00D267B4" w:rsidRPr="00D267B4" w:rsidRDefault="00D267B4" w:rsidP="00D267B4">
            <w:pPr>
              <w:pStyle w:val="Odsekzoznamu"/>
              <w:numPr>
                <w:ilvl w:val="0"/>
                <w:numId w:val="5"/>
              </w:numPr>
              <w:rPr>
                <w:sz w:val="20"/>
                <w:szCs w:val="20"/>
              </w:rPr>
            </w:pPr>
            <w:r w:rsidRPr="00D267B4">
              <w:rPr>
                <w:sz w:val="20"/>
                <w:szCs w:val="20"/>
              </w:rPr>
              <w:t>Môžem sa kedykoľvek stretnúť s triednou učiteľkou môjho dieťaťa</w:t>
            </w:r>
            <w:r w:rsidR="008C28A9">
              <w:rPr>
                <w:sz w:val="20"/>
                <w:szCs w:val="20"/>
              </w:rPr>
              <w:t xml:space="preserve"> po vzájomnom pohovore. </w:t>
            </w:r>
          </w:p>
        </w:tc>
        <w:tc>
          <w:tcPr>
            <w:tcW w:w="1276" w:type="dxa"/>
          </w:tcPr>
          <w:p w:rsidR="00D267B4" w:rsidRDefault="00DF5F67" w:rsidP="00D267B4">
            <w:pPr>
              <w:rPr>
                <w:sz w:val="20"/>
                <w:szCs w:val="20"/>
              </w:rPr>
            </w:pPr>
            <w:r>
              <w:rPr>
                <w:sz w:val="20"/>
                <w:szCs w:val="20"/>
              </w:rPr>
              <w:t>19</w:t>
            </w:r>
          </w:p>
        </w:tc>
        <w:tc>
          <w:tcPr>
            <w:tcW w:w="1383" w:type="dxa"/>
          </w:tcPr>
          <w:p w:rsidR="00D267B4" w:rsidRDefault="00DF5F67" w:rsidP="00D267B4">
            <w:pPr>
              <w:rPr>
                <w:sz w:val="20"/>
                <w:szCs w:val="20"/>
              </w:rPr>
            </w:pPr>
            <w:r>
              <w:rPr>
                <w:sz w:val="20"/>
                <w:szCs w:val="20"/>
              </w:rPr>
              <w:t>1</w:t>
            </w:r>
          </w:p>
        </w:tc>
      </w:tr>
      <w:tr w:rsidR="00D267B4" w:rsidTr="00D267B4">
        <w:tc>
          <w:tcPr>
            <w:tcW w:w="6629" w:type="dxa"/>
          </w:tcPr>
          <w:p w:rsidR="00D267B4" w:rsidRPr="00D267B4" w:rsidRDefault="00D267B4" w:rsidP="00004B4F">
            <w:pPr>
              <w:pStyle w:val="Odsekzoznamu"/>
              <w:numPr>
                <w:ilvl w:val="0"/>
                <w:numId w:val="5"/>
              </w:numPr>
              <w:rPr>
                <w:sz w:val="20"/>
                <w:szCs w:val="20"/>
              </w:rPr>
            </w:pPr>
            <w:r w:rsidRPr="00D267B4">
              <w:rPr>
                <w:sz w:val="20"/>
                <w:szCs w:val="20"/>
              </w:rPr>
              <w:t>So školou, do ktorej chodí moje dieťa, som spokojný</w:t>
            </w:r>
            <w:r w:rsidR="00EC0A92">
              <w:rPr>
                <w:sz w:val="20"/>
                <w:szCs w:val="20"/>
              </w:rPr>
              <w:t>.</w:t>
            </w:r>
            <w:r w:rsidR="00621FBF">
              <w:rPr>
                <w:sz w:val="20"/>
                <w:szCs w:val="20"/>
              </w:rPr>
              <w:t>j</w:t>
            </w:r>
            <w:r w:rsidR="00004B4F">
              <w:rPr>
                <w:sz w:val="20"/>
                <w:szCs w:val="20"/>
              </w:rPr>
              <w:t xml:space="preserve"> </w:t>
            </w:r>
          </w:p>
        </w:tc>
        <w:tc>
          <w:tcPr>
            <w:tcW w:w="1276" w:type="dxa"/>
          </w:tcPr>
          <w:p w:rsidR="00D267B4" w:rsidRDefault="00DF5F67" w:rsidP="00D267B4">
            <w:pPr>
              <w:rPr>
                <w:sz w:val="20"/>
                <w:szCs w:val="20"/>
              </w:rPr>
            </w:pPr>
            <w:r>
              <w:rPr>
                <w:sz w:val="20"/>
                <w:szCs w:val="20"/>
              </w:rPr>
              <w:t>18</w:t>
            </w:r>
          </w:p>
        </w:tc>
        <w:tc>
          <w:tcPr>
            <w:tcW w:w="1383" w:type="dxa"/>
          </w:tcPr>
          <w:p w:rsidR="00D267B4" w:rsidRDefault="00DF5F67" w:rsidP="00D267B4">
            <w:pPr>
              <w:rPr>
                <w:sz w:val="20"/>
                <w:szCs w:val="20"/>
              </w:rPr>
            </w:pPr>
            <w:r>
              <w:rPr>
                <w:sz w:val="20"/>
                <w:szCs w:val="20"/>
              </w:rPr>
              <w:t>2</w:t>
            </w:r>
          </w:p>
        </w:tc>
      </w:tr>
      <w:tr w:rsidR="00004B4F" w:rsidTr="00D267B4">
        <w:tc>
          <w:tcPr>
            <w:tcW w:w="6629" w:type="dxa"/>
          </w:tcPr>
          <w:p w:rsidR="00004B4F" w:rsidRPr="00D267B4" w:rsidRDefault="00004B4F" w:rsidP="00004B4F">
            <w:pPr>
              <w:pStyle w:val="Odsekzoznamu"/>
              <w:numPr>
                <w:ilvl w:val="0"/>
                <w:numId w:val="5"/>
              </w:numPr>
              <w:rPr>
                <w:sz w:val="20"/>
                <w:szCs w:val="20"/>
              </w:rPr>
            </w:pPr>
            <w:r w:rsidRPr="009453E8">
              <w:rPr>
                <w:sz w:val="20"/>
                <w:szCs w:val="20"/>
              </w:rPr>
              <w:t>Moje dieťa chodí do školy rado</w:t>
            </w:r>
            <w:r>
              <w:rPr>
                <w:sz w:val="20"/>
                <w:szCs w:val="20"/>
              </w:rPr>
              <w:t>.</w:t>
            </w:r>
          </w:p>
        </w:tc>
        <w:tc>
          <w:tcPr>
            <w:tcW w:w="1276" w:type="dxa"/>
          </w:tcPr>
          <w:p w:rsidR="00004B4F" w:rsidRDefault="00DF5F67" w:rsidP="00D267B4">
            <w:pPr>
              <w:rPr>
                <w:sz w:val="20"/>
                <w:szCs w:val="20"/>
              </w:rPr>
            </w:pPr>
            <w:r>
              <w:rPr>
                <w:sz w:val="20"/>
                <w:szCs w:val="20"/>
              </w:rPr>
              <w:t>17</w:t>
            </w:r>
          </w:p>
        </w:tc>
        <w:tc>
          <w:tcPr>
            <w:tcW w:w="1383" w:type="dxa"/>
          </w:tcPr>
          <w:p w:rsidR="00004B4F" w:rsidRDefault="00DF5F67" w:rsidP="00D267B4">
            <w:pPr>
              <w:rPr>
                <w:sz w:val="20"/>
                <w:szCs w:val="20"/>
              </w:rPr>
            </w:pPr>
            <w:r>
              <w:rPr>
                <w:sz w:val="20"/>
                <w:szCs w:val="20"/>
              </w:rPr>
              <w:t>4</w:t>
            </w:r>
          </w:p>
        </w:tc>
      </w:tr>
      <w:tr w:rsidR="00D267B4" w:rsidTr="00D267B4">
        <w:tc>
          <w:tcPr>
            <w:tcW w:w="6629" w:type="dxa"/>
          </w:tcPr>
          <w:p w:rsidR="00D267B4" w:rsidRPr="00D267B4" w:rsidRDefault="00D267B4" w:rsidP="00D267B4">
            <w:pPr>
              <w:pStyle w:val="Odsekzoznamu"/>
              <w:numPr>
                <w:ilvl w:val="0"/>
                <w:numId w:val="5"/>
              </w:numPr>
              <w:rPr>
                <w:sz w:val="20"/>
                <w:szCs w:val="20"/>
              </w:rPr>
            </w:pPr>
            <w:r w:rsidRPr="00D267B4">
              <w:rPr>
                <w:sz w:val="20"/>
                <w:szCs w:val="20"/>
              </w:rPr>
              <w:t>Moje problémy/ obavy  sú riešené rýchle a</w:t>
            </w:r>
            <w:r>
              <w:rPr>
                <w:sz w:val="20"/>
                <w:szCs w:val="20"/>
              </w:rPr>
              <w:t> </w:t>
            </w:r>
            <w:r w:rsidRPr="00D267B4">
              <w:rPr>
                <w:sz w:val="20"/>
                <w:szCs w:val="20"/>
              </w:rPr>
              <w:t>efektívne</w:t>
            </w:r>
            <w:r>
              <w:rPr>
                <w:sz w:val="20"/>
                <w:szCs w:val="20"/>
              </w:rPr>
              <w:t>.</w:t>
            </w:r>
          </w:p>
        </w:tc>
        <w:tc>
          <w:tcPr>
            <w:tcW w:w="1276" w:type="dxa"/>
          </w:tcPr>
          <w:p w:rsidR="00D267B4" w:rsidRDefault="00DF5F67" w:rsidP="00D267B4">
            <w:pPr>
              <w:rPr>
                <w:sz w:val="20"/>
                <w:szCs w:val="20"/>
              </w:rPr>
            </w:pPr>
            <w:r>
              <w:rPr>
                <w:sz w:val="20"/>
                <w:szCs w:val="20"/>
              </w:rPr>
              <w:t>17</w:t>
            </w:r>
          </w:p>
        </w:tc>
        <w:tc>
          <w:tcPr>
            <w:tcW w:w="1383" w:type="dxa"/>
          </w:tcPr>
          <w:p w:rsidR="00D267B4" w:rsidRDefault="00DF5F67" w:rsidP="00D267B4">
            <w:pPr>
              <w:rPr>
                <w:sz w:val="20"/>
                <w:szCs w:val="20"/>
              </w:rPr>
            </w:pPr>
            <w:r>
              <w:rPr>
                <w:sz w:val="20"/>
                <w:szCs w:val="20"/>
              </w:rPr>
              <w:t>2</w:t>
            </w:r>
          </w:p>
        </w:tc>
      </w:tr>
      <w:tr w:rsidR="00D267B4" w:rsidTr="00D267B4">
        <w:tc>
          <w:tcPr>
            <w:tcW w:w="6629" w:type="dxa"/>
          </w:tcPr>
          <w:p w:rsidR="00D267B4" w:rsidRPr="00D267B4" w:rsidRDefault="00D267B4" w:rsidP="00D267B4">
            <w:pPr>
              <w:pStyle w:val="Odsekzoznamu"/>
              <w:numPr>
                <w:ilvl w:val="0"/>
                <w:numId w:val="5"/>
              </w:numPr>
              <w:rPr>
                <w:sz w:val="20"/>
                <w:szCs w:val="20"/>
              </w:rPr>
            </w:pPr>
            <w:r w:rsidRPr="00D267B4">
              <w:rPr>
                <w:sz w:val="20"/>
                <w:szCs w:val="20"/>
              </w:rPr>
              <w:t>Pedagógovia mi vysvetlia, ako mám doma postupovať so svojim dieťaťom</w:t>
            </w:r>
            <w:r>
              <w:rPr>
                <w:sz w:val="20"/>
                <w:szCs w:val="20"/>
              </w:rPr>
              <w:t>.</w:t>
            </w:r>
          </w:p>
        </w:tc>
        <w:tc>
          <w:tcPr>
            <w:tcW w:w="1276" w:type="dxa"/>
          </w:tcPr>
          <w:p w:rsidR="00D267B4" w:rsidRDefault="00DF5F67" w:rsidP="00D267B4">
            <w:pPr>
              <w:rPr>
                <w:sz w:val="20"/>
                <w:szCs w:val="20"/>
              </w:rPr>
            </w:pPr>
            <w:r>
              <w:rPr>
                <w:sz w:val="20"/>
                <w:szCs w:val="20"/>
              </w:rPr>
              <w:t>17</w:t>
            </w:r>
          </w:p>
        </w:tc>
        <w:tc>
          <w:tcPr>
            <w:tcW w:w="1383" w:type="dxa"/>
          </w:tcPr>
          <w:p w:rsidR="00D267B4" w:rsidRDefault="00DF5F67" w:rsidP="00D267B4">
            <w:pPr>
              <w:rPr>
                <w:sz w:val="20"/>
                <w:szCs w:val="20"/>
              </w:rPr>
            </w:pPr>
            <w:r>
              <w:rPr>
                <w:sz w:val="20"/>
                <w:szCs w:val="20"/>
              </w:rPr>
              <w:t>3</w:t>
            </w:r>
          </w:p>
        </w:tc>
      </w:tr>
      <w:tr w:rsidR="00D267B4" w:rsidTr="00D267B4">
        <w:tc>
          <w:tcPr>
            <w:tcW w:w="6629" w:type="dxa"/>
          </w:tcPr>
          <w:p w:rsidR="00D267B4" w:rsidRPr="00D267B4" w:rsidRDefault="00D267B4" w:rsidP="00D267B4">
            <w:pPr>
              <w:pStyle w:val="Odsekzoznamu"/>
              <w:numPr>
                <w:ilvl w:val="0"/>
                <w:numId w:val="5"/>
              </w:numPr>
              <w:rPr>
                <w:sz w:val="20"/>
                <w:szCs w:val="20"/>
              </w:rPr>
            </w:pPr>
            <w:r>
              <w:rPr>
                <w:sz w:val="20"/>
                <w:szCs w:val="20"/>
              </w:rPr>
              <w:t>Mám dosť príležitosti, aby som sa zapojil do života školy.</w:t>
            </w:r>
          </w:p>
        </w:tc>
        <w:tc>
          <w:tcPr>
            <w:tcW w:w="1276" w:type="dxa"/>
          </w:tcPr>
          <w:p w:rsidR="00D267B4" w:rsidRDefault="00DF5F67" w:rsidP="00D267B4">
            <w:pPr>
              <w:rPr>
                <w:sz w:val="20"/>
                <w:szCs w:val="20"/>
              </w:rPr>
            </w:pPr>
            <w:r>
              <w:rPr>
                <w:sz w:val="20"/>
                <w:szCs w:val="20"/>
              </w:rPr>
              <w:t>15</w:t>
            </w:r>
          </w:p>
        </w:tc>
        <w:tc>
          <w:tcPr>
            <w:tcW w:w="1383" w:type="dxa"/>
          </w:tcPr>
          <w:p w:rsidR="00D267B4" w:rsidRDefault="00DF5F67" w:rsidP="00D267B4">
            <w:pPr>
              <w:rPr>
                <w:sz w:val="20"/>
                <w:szCs w:val="20"/>
              </w:rPr>
            </w:pPr>
            <w:r>
              <w:rPr>
                <w:sz w:val="20"/>
                <w:szCs w:val="20"/>
              </w:rPr>
              <w:t>3</w:t>
            </w:r>
          </w:p>
        </w:tc>
      </w:tr>
      <w:tr w:rsidR="00D267B4" w:rsidTr="00D267B4">
        <w:tc>
          <w:tcPr>
            <w:tcW w:w="6629" w:type="dxa"/>
          </w:tcPr>
          <w:p w:rsidR="00D267B4" w:rsidRPr="00D267B4" w:rsidRDefault="00D267B4" w:rsidP="00D267B4">
            <w:pPr>
              <w:pStyle w:val="Odsekzoznamu"/>
              <w:numPr>
                <w:ilvl w:val="0"/>
                <w:numId w:val="5"/>
              </w:numPr>
              <w:rPr>
                <w:sz w:val="20"/>
                <w:szCs w:val="20"/>
              </w:rPr>
            </w:pPr>
            <w:r>
              <w:rPr>
                <w:sz w:val="20"/>
                <w:szCs w:val="20"/>
              </w:rPr>
              <w:t xml:space="preserve">Keď navštívim školu, mám pocit že som vítaný. </w:t>
            </w:r>
          </w:p>
        </w:tc>
        <w:tc>
          <w:tcPr>
            <w:tcW w:w="1276" w:type="dxa"/>
          </w:tcPr>
          <w:p w:rsidR="00D267B4" w:rsidRDefault="00DF5F67" w:rsidP="00D267B4">
            <w:pPr>
              <w:rPr>
                <w:sz w:val="20"/>
                <w:szCs w:val="20"/>
              </w:rPr>
            </w:pPr>
            <w:r>
              <w:rPr>
                <w:sz w:val="20"/>
                <w:szCs w:val="20"/>
              </w:rPr>
              <w:t>18</w:t>
            </w:r>
          </w:p>
        </w:tc>
        <w:tc>
          <w:tcPr>
            <w:tcW w:w="1383" w:type="dxa"/>
          </w:tcPr>
          <w:p w:rsidR="00D267B4" w:rsidRDefault="00DF5F67" w:rsidP="00D267B4">
            <w:pPr>
              <w:rPr>
                <w:sz w:val="20"/>
                <w:szCs w:val="20"/>
              </w:rPr>
            </w:pPr>
            <w:r>
              <w:rPr>
                <w:sz w:val="20"/>
                <w:szCs w:val="20"/>
              </w:rPr>
              <w:t>0</w:t>
            </w:r>
          </w:p>
        </w:tc>
      </w:tr>
      <w:tr w:rsidR="00D267B4" w:rsidTr="00D267B4">
        <w:tc>
          <w:tcPr>
            <w:tcW w:w="6629" w:type="dxa"/>
          </w:tcPr>
          <w:p w:rsidR="00D267B4" w:rsidRPr="00D267B4" w:rsidRDefault="00004B4F" w:rsidP="00D267B4">
            <w:pPr>
              <w:pStyle w:val="Odsekzoznamu"/>
              <w:numPr>
                <w:ilvl w:val="0"/>
                <w:numId w:val="5"/>
              </w:numPr>
              <w:rPr>
                <w:sz w:val="20"/>
                <w:szCs w:val="20"/>
              </w:rPr>
            </w:pPr>
            <w:r w:rsidRPr="00D267B4">
              <w:rPr>
                <w:sz w:val="20"/>
                <w:szCs w:val="20"/>
              </w:rPr>
              <w:t>Žiaci opúšťajú školu dobre pripravení</w:t>
            </w:r>
            <w:r w:rsidR="00EC0A92">
              <w:rPr>
                <w:sz w:val="20"/>
                <w:szCs w:val="20"/>
              </w:rPr>
              <w:t>.</w:t>
            </w:r>
          </w:p>
        </w:tc>
        <w:tc>
          <w:tcPr>
            <w:tcW w:w="1276" w:type="dxa"/>
          </w:tcPr>
          <w:p w:rsidR="00D267B4" w:rsidRDefault="00DF5F67" w:rsidP="00D267B4">
            <w:pPr>
              <w:rPr>
                <w:sz w:val="20"/>
                <w:szCs w:val="20"/>
              </w:rPr>
            </w:pPr>
            <w:r>
              <w:rPr>
                <w:sz w:val="20"/>
                <w:szCs w:val="20"/>
              </w:rPr>
              <w:t>17</w:t>
            </w:r>
          </w:p>
        </w:tc>
        <w:tc>
          <w:tcPr>
            <w:tcW w:w="1383" w:type="dxa"/>
          </w:tcPr>
          <w:p w:rsidR="00D267B4" w:rsidRDefault="00DF5F67" w:rsidP="00D267B4">
            <w:pPr>
              <w:rPr>
                <w:sz w:val="20"/>
                <w:szCs w:val="20"/>
              </w:rPr>
            </w:pPr>
            <w:r>
              <w:rPr>
                <w:sz w:val="20"/>
                <w:szCs w:val="20"/>
              </w:rPr>
              <w:t>2</w:t>
            </w:r>
          </w:p>
        </w:tc>
      </w:tr>
      <w:tr w:rsidR="00D267B4" w:rsidTr="00D267B4">
        <w:tc>
          <w:tcPr>
            <w:tcW w:w="6629" w:type="dxa"/>
          </w:tcPr>
          <w:p w:rsidR="00D267B4" w:rsidRPr="00D267B4" w:rsidRDefault="00004B4F" w:rsidP="00D267B4">
            <w:pPr>
              <w:pStyle w:val="Odsekzoznamu"/>
              <w:numPr>
                <w:ilvl w:val="0"/>
                <w:numId w:val="5"/>
              </w:numPr>
              <w:rPr>
                <w:sz w:val="20"/>
                <w:szCs w:val="20"/>
              </w:rPr>
            </w:pPr>
            <w:r w:rsidRPr="00D267B4">
              <w:rPr>
                <w:sz w:val="20"/>
                <w:szCs w:val="20"/>
              </w:rPr>
              <w:t>Názory rodičov vedenie školy rešpektuje</w:t>
            </w:r>
            <w:r w:rsidR="00EC0A92">
              <w:rPr>
                <w:sz w:val="20"/>
                <w:szCs w:val="20"/>
              </w:rPr>
              <w:t>.</w:t>
            </w:r>
          </w:p>
        </w:tc>
        <w:tc>
          <w:tcPr>
            <w:tcW w:w="1276" w:type="dxa"/>
          </w:tcPr>
          <w:p w:rsidR="00D267B4" w:rsidRDefault="00DF5F67" w:rsidP="00D267B4">
            <w:pPr>
              <w:rPr>
                <w:sz w:val="20"/>
                <w:szCs w:val="20"/>
              </w:rPr>
            </w:pPr>
            <w:r>
              <w:rPr>
                <w:sz w:val="20"/>
                <w:szCs w:val="20"/>
              </w:rPr>
              <w:t>17</w:t>
            </w:r>
          </w:p>
        </w:tc>
        <w:tc>
          <w:tcPr>
            <w:tcW w:w="1383" w:type="dxa"/>
          </w:tcPr>
          <w:p w:rsidR="00D267B4" w:rsidRDefault="00DF5F67" w:rsidP="00D267B4">
            <w:pPr>
              <w:rPr>
                <w:sz w:val="20"/>
                <w:szCs w:val="20"/>
              </w:rPr>
            </w:pPr>
            <w:r>
              <w:rPr>
                <w:sz w:val="20"/>
                <w:szCs w:val="20"/>
              </w:rPr>
              <w:t>1</w:t>
            </w:r>
          </w:p>
        </w:tc>
      </w:tr>
    </w:tbl>
    <w:p w:rsidR="00D267B4" w:rsidRDefault="00D267B4" w:rsidP="00D267B4">
      <w:pPr>
        <w:rPr>
          <w:sz w:val="20"/>
          <w:szCs w:val="20"/>
        </w:rPr>
      </w:pPr>
    </w:p>
    <w:p w:rsidR="009453E8" w:rsidRDefault="008C28A9" w:rsidP="009453E8">
      <w:pPr>
        <w:rPr>
          <w:sz w:val="20"/>
          <w:szCs w:val="20"/>
        </w:rPr>
      </w:pPr>
      <w:r>
        <w:rPr>
          <w:sz w:val="20"/>
          <w:szCs w:val="20"/>
        </w:rPr>
        <w:t xml:space="preserve">  </w:t>
      </w:r>
      <w:r w:rsidR="009453E8" w:rsidRPr="009453E8">
        <w:rPr>
          <w:sz w:val="20"/>
          <w:szCs w:val="20"/>
        </w:rPr>
        <w:tab/>
      </w:r>
      <w:r w:rsidR="009453E8" w:rsidRPr="009453E8">
        <w:rPr>
          <w:sz w:val="20"/>
          <w:szCs w:val="20"/>
        </w:rPr>
        <w:tab/>
        <w:t xml:space="preserve">  </w:t>
      </w:r>
    </w:p>
    <w:p w:rsidR="009453E8" w:rsidRPr="00AD6E4F" w:rsidRDefault="009453E8" w:rsidP="009453E8">
      <w:pPr>
        <w:rPr>
          <w:b/>
          <w:sz w:val="20"/>
          <w:szCs w:val="20"/>
        </w:rPr>
      </w:pPr>
      <w:r w:rsidRPr="00AD6E4F">
        <w:rPr>
          <w:b/>
          <w:sz w:val="20"/>
          <w:szCs w:val="20"/>
        </w:rPr>
        <w:t>II. Pokúste sa ohodnotiť jednotlivé stránky školy, ktorú navštevuje Vaše dieťa:</w:t>
      </w:r>
    </w:p>
    <w:p w:rsidR="009453E8" w:rsidRPr="00B10C0D" w:rsidRDefault="009453E8" w:rsidP="009453E8">
      <w:pPr>
        <w:rPr>
          <w:b/>
          <w:sz w:val="20"/>
          <w:szCs w:val="20"/>
        </w:rPr>
      </w:pPr>
      <w:r w:rsidRPr="00B10C0D">
        <w:rPr>
          <w:b/>
          <w:sz w:val="20"/>
          <w:szCs w:val="20"/>
        </w:rPr>
        <w:t>1 – je to výborné, som veľmi spokojný (á)</w:t>
      </w:r>
    </w:p>
    <w:p w:rsidR="009453E8" w:rsidRPr="00B10C0D" w:rsidRDefault="00B10C0D" w:rsidP="009453E8">
      <w:pPr>
        <w:rPr>
          <w:b/>
          <w:sz w:val="20"/>
          <w:szCs w:val="20"/>
        </w:rPr>
      </w:pPr>
      <w:r w:rsidRPr="00B10C0D">
        <w:rPr>
          <w:b/>
          <w:sz w:val="20"/>
          <w:szCs w:val="20"/>
        </w:rPr>
        <w:t>2</w:t>
      </w:r>
      <w:r w:rsidR="009453E8" w:rsidRPr="00B10C0D">
        <w:rPr>
          <w:b/>
          <w:sz w:val="20"/>
          <w:szCs w:val="20"/>
        </w:rPr>
        <w:t xml:space="preserve"> – je to priemerné</w:t>
      </w:r>
    </w:p>
    <w:p w:rsidR="009453E8" w:rsidRPr="00B10C0D" w:rsidRDefault="00B10C0D" w:rsidP="009453E8">
      <w:pPr>
        <w:rPr>
          <w:b/>
          <w:sz w:val="20"/>
          <w:szCs w:val="20"/>
        </w:rPr>
      </w:pPr>
      <w:r w:rsidRPr="00B10C0D">
        <w:rPr>
          <w:b/>
          <w:sz w:val="20"/>
          <w:szCs w:val="20"/>
        </w:rPr>
        <w:t>3</w:t>
      </w:r>
      <w:r w:rsidR="009453E8" w:rsidRPr="00B10C0D">
        <w:rPr>
          <w:b/>
          <w:sz w:val="20"/>
          <w:szCs w:val="20"/>
        </w:rPr>
        <w:t xml:space="preserve"> – je to slabé, som nespokojný (á)</w:t>
      </w:r>
    </w:p>
    <w:p w:rsidR="009453E8" w:rsidRPr="00B10C0D" w:rsidRDefault="00B10C0D" w:rsidP="009453E8">
      <w:pPr>
        <w:rPr>
          <w:b/>
          <w:sz w:val="20"/>
          <w:szCs w:val="20"/>
        </w:rPr>
      </w:pPr>
      <w:r w:rsidRPr="00B10C0D">
        <w:rPr>
          <w:b/>
          <w:sz w:val="20"/>
          <w:szCs w:val="20"/>
        </w:rPr>
        <w:t>4</w:t>
      </w:r>
      <w:r w:rsidR="009453E8" w:rsidRPr="00B10C0D">
        <w:rPr>
          <w:b/>
          <w:sz w:val="20"/>
          <w:szCs w:val="20"/>
        </w:rPr>
        <w:t>– je to nedostatočné, som veľmi nespokojný  (á)</w:t>
      </w:r>
    </w:p>
    <w:p w:rsidR="009453E8" w:rsidRPr="00B10C0D" w:rsidRDefault="009453E8" w:rsidP="009453E8">
      <w:pPr>
        <w:rPr>
          <w:b/>
          <w:sz w:val="20"/>
          <w:szCs w:val="20"/>
        </w:rPr>
      </w:pPr>
      <w:r w:rsidRPr="00B10C0D">
        <w:rPr>
          <w:b/>
          <w:sz w:val="20"/>
          <w:szCs w:val="20"/>
        </w:rPr>
        <w:t xml:space="preserve">0 – neviem to posúdiť </w:t>
      </w:r>
    </w:p>
    <w:p w:rsidR="009453E8" w:rsidRDefault="008C28A9" w:rsidP="009453E8">
      <w:pPr>
        <w:rPr>
          <w:sz w:val="20"/>
          <w:szCs w:val="20"/>
        </w:rPr>
      </w:pPr>
      <w:r>
        <w:rPr>
          <w:sz w:val="20"/>
          <w:szCs w:val="20"/>
        </w:rPr>
        <w:t xml:space="preserve">1) </w:t>
      </w:r>
      <w:r w:rsidR="009453E8" w:rsidRPr="009453E8">
        <w:rPr>
          <w:sz w:val="20"/>
          <w:szCs w:val="20"/>
        </w:rPr>
        <w:t>Úroveň výchovy a vzdelávania na škole</w:t>
      </w:r>
      <w:r w:rsidR="0014255B">
        <w:rPr>
          <w:sz w:val="20"/>
          <w:szCs w:val="20"/>
        </w:rPr>
        <w:t xml:space="preserve"> : 1,43</w:t>
      </w:r>
      <w:r w:rsidR="009453E8" w:rsidRPr="009453E8">
        <w:rPr>
          <w:sz w:val="20"/>
          <w:szCs w:val="20"/>
        </w:rPr>
        <w:tab/>
      </w:r>
      <w:r w:rsidR="009453E8" w:rsidRPr="009453E8">
        <w:rPr>
          <w:sz w:val="20"/>
          <w:szCs w:val="20"/>
        </w:rPr>
        <w:tab/>
      </w:r>
      <w:r w:rsidR="009453E8" w:rsidRPr="009453E8">
        <w:rPr>
          <w:sz w:val="20"/>
          <w:szCs w:val="20"/>
        </w:rPr>
        <w:tab/>
      </w:r>
    </w:p>
    <w:p w:rsidR="009453E8" w:rsidRDefault="008C28A9" w:rsidP="009453E8">
      <w:pPr>
        <w:rPr>
          <w:sz w:val="20"/>
          <w:szCs w:val="20"/>
        </w:rPr>
      </w:pPr>
      <w:r>
        <w:rPr>
          <w:sz w:val="20"/>
          <w:szCs w:val="20"/>
        </w:rPr>
        <w:t>2</w:t>
      </w:r>
      <w:r w:rsidR="009453E8" w:rsidRPr="009453E8">
        <w:rPr>
          <w:sz w:val="20"/>
          <w:szCs w:val="20"/>
        </w:rPr>
        <w:t>) Riadenie školy</w:t>
      </w:r>
      <w:r w:rsidR="0014255B">
        <w:rPr>
          <w:sz w:val="20"/>
          <w:szCs w:val="20"/>
        </w:rPr>
        <w:t xml:space="preserve">   : 1, 47</w:t>
      </w:r>
      <w:r w:rsidR="009453E8" w:rsidRPr="009453E8">
        <w:rPr>
          <w:sz w:val="20"/>
          <w:szCs w:val="20"/>
        </w:rPr>
        <w:tab/>
      </w:r>
      <w:r w:rsidR="009453E8" w:rsidRPr="009453E8">
        <w:rPr>
          <w:sz w:val="20"/>
          <w:szCs w:val="20"/>
        </w:rPr>
        <w:tab/>
      </w:r>
      <w:r w:rsidR="009453E8" w:rsidRPr="009453E8">
        <w:rPr>
          <w:sz w:val="20"/>
          <w:szCs w:val="20"/>
        </w:rPr>
        <w:tab/>
      </w:r>
      <w:r w:rsidR="009453E8" w:rsidRPr="009453E8">
        <w:rPr>
          <w:sz w:val="20"/>
          <w:szCs w:val="20"/>
        </w:rPr>
        <w:tab/>
      </w:r>
      <w:r w:rsidR="009453E8" w:rsidRPr="009453E8">
        <w:rPr>
          <w:sz w:val="20"/>
          <w:szCs w:val="20"/>
        </w:rPr>
        <w:tab/>
      </w:r>
      <w:r w:rsidR="009453E8" w:rsidRPr="009453E8">
        <w:rPr>
          <w:sz w:val="20"/>
          <w:szCs w:val="20"/>
        </w:rPr>
        <w:tab/>
      </w:r>
      <w:r w:rsidR="009453E8" w:rsidRPr="009453E8">
        <w:rPr>
          <w:sz w:val="20"/>
          <w:szCs w:val="20"/>
        </w:rPr>
        <w:tab/>
      </w:r>
    </w:p>
    <w:p w:rsidR="009453E8" w:rsidRDefault="008C28A9" w:rsidP="009453E8">
      <w:pPr>
        <w:rPr>
          <w:sz w:val="20"/>
          <w:szCs w:val="20"/>
        </w:rPr>
      </w:pPr>
      <w:r>
        <w:rPr>
          <w:sz w:val="20"/>
          <w:szCs w:val="20"/>
        </w:rPr>
        <w:t>3</w:t>
      </w:r>
      <w:r w:rsidR="009453E8" w:rsidRPr="009453E8">
        <w:rPr>
          <w:sz w:val="20"/>
          <w:szCs w:val="20"/>
        </w:rPr>
        <w:t>) Materiálne vybavenie školy</w:t>
      </w:r>
      <w:r w:rsidR="0014255B">
        <w:rPr>
          <w:sz w:val="20"/>
          <w:szCs w:val="20"/>
        </w:rPr>
        <w:t xml:space="preserve"> : 1, 47</w:t>
      </w:r>
      <w:r w:rsidR="009453E8" w:rsidRPr="009453E8">
        <w:rPr>
          <w:sz w:val="20"/>
          <w:szCs w:val="20"/>
        </w:rPr>
        <w:tab/>
      </w:r>
      <w:r w:rsidR="009453E8" w:rsidRPr="009453E8">
        <w:rPr>
          <w:sz w:val="20"/>
          <w:szCs w:val="20"/>
        </w:rPr>
        <w:tab/>
      </w:r>
      <w:r w:rsidR="009453E8" w:rsidRPr="009453E8">
        <w:rPr>
          <w:sz w:val="20"/>
          <w:szCs w:val="20"/>
        </w:rPr>
        <w:tab/>
      </w:r>
      <w:r w:rsidR="009453E8" w:rsidRPr="009453E8">
        <w:rPr>
          <w:sz w:val="20"/>
          <w:szCs w:val="20"/>
        </w:rPr>
        <w:tab/>
      </w:r>
      <w:r w:rsidR="009453E8" w:rsidRPr="009453E8">
        <w:rPr>
          <w:sz w:val="20"/>
          <w:szCs w:val="20"/>
        </w:rPr>
        <w:tab/>
      </w:r>
    </w:p>
    <w:p w:rsidR="009453E8" w:rsidRDefault="008C28A9" w:rsidP="009453E8">
      <w:pPr>
        <w:rPr>
          <w:sz w:val="20"/>
          <w:szCs w:val="20"/>
        </w:rPr>
      </w:pPr>
      <w:r>
        <w:rPr>
          <w:sz w:val="20"/>
          <w:szCs w:val="20"/>
        </w:rPr>
        <w:t>4</w:t>
      </w:r>
      <w:r w:rsidR="009453E8" w:rsidRPr="009453E8">
        <w:rPr>
          <w:sz w:val="20"/>
          <w:szCs w:val="20"/>
        </w:rPr>
        <w:t>) Kvalita učiteľov školy</w:t>
      </w:r>
      <w:r w:rsidR="009453E8" w:rsidRPr="009453E8">
        <w:rPr>
          <w:sz w:val="20"/>
          <w:szCs w:val="20"/>
        </w:rPr>
        <w:tab/>
      </w:r>
      <w:r w:rsidR="00DF5F67">
        <w:rPr>
          <w:sz w:val="20"/>
          <w:szCs w:val="20"/>
        </w:rPr>
        <w:t xml:space="preserve"> : 1, </w:t>
      </w:r>
      <w:r w:rsidR="0014255B">
        <w:rPr>
          <w:sz w:val="20"/>
          <w:szCs w:val="20"/>
        </w:rPr>
        <w:t>54</w:t>
      </w:r>
      <w:r>
        <w:rPr>
          <w:sz w:val="20"/>
          <w:szCs w:val="20"/>
        </w:rPr>
        <w:tab/>
      </w:r>
      <w:r>
        <w:rPr>
          <w:sz w:val="20"/>
          <w:szCs w:val="20"/>
        </w:rPr>
        <w:tab/>
      </w:r>
      <w:r>
        <w:rPr>
          <w:sz w:val="20"/>
          <w:szCs w:val="20"/>
        </w:rPr>
        <w:tab/>
      </w:r>
      <w:r>
        <w:rPr>
          <w:sz w:val="20"/>
          <w:szCs w:val="20"/>
        </w:rPr>
        <w:tab/>
      </w:r>
      <w:r w:rsidR="009453E8" w:rsidRPr="009453E8">
        <w:rPr>
          <w:sz w:val="20"/>
          <w:szCs w:val="20"/>
        </w:rPr>
        <w:tab/>
      </w:r>
      <w:r w:rsidR="009453E8" w:rsidRPr="009453E8">
        <w:rPr>
          <w:sz w:val="20"/>
          <w:szCs w:val="20"/>
        </w:rPr>
        <w:tab/>
      </w:r>
      <w:r w:rsidR="009453E8" w:rsidRPr="009453E8">
        <w:rPr>
          <w:sz w:val="20"/>
          <w:szCs w:val="20"/>
        </w:rPr>
        <w:tab/>
      </w:r>
      <w:r w:rsidR="009453E8" w:rsidRPr="009453E8">
        <w:rPr>
          <w:sz w:val="20"/>
          <w:szCs w:val="20"/>
        </w:rPr>
        <w:tab/>
      </w:r>
    </w:p>
    <w:p w:rsidR="008C28A9" w:rsidRDefault="008C28A9" w:rsidP="009453E8">
      <w:pPr>
        <w:rPr>
          <w:sz w:val="20"/>
          <w:szCs w:val="20"/>
        </w:rPr>
      </w:pPr>
      <w:r>
        <w:rPr>
          <w:sz w:val="20"/>
          <w:szCs w:val="20"/>
        </w:rPr>
        <w:t>5</w:t>
      </w:r>
      <w:r w:rsidR="009453E8" w:rsidRPr="009453E8">
        <w:rPr>
          <w:sz w:val="20"/>
          <w:szCs w:val="20"/>
        </w:rPr>
        <w:t>) Starostlivosť školy o žiakov v čase mimo vyučovania</w:t>
      </w:r>
      <w:r w:rsidR="00AD6E4F">
        <w:rPr>
          <w:sz w:val="20"/>
          <w:szCs w:val="20"/>
        </w:rPr>
        <w:t xml:space="preserve"> </w:t>
      </w:r>
      <w:r>
        <w:rPr>
          <w:sz w:val="20"/>
          <w:szCs w:val="20"/>
        </w:rPr>
        <w:t>( krúžková činnosť, triednické hodiny)</w:t>
      </w:r>
      <w:r w:rsidR="0014255B">
        <w:rPr>
          <w:sz w:val="20"/>
          <w:szCs w:val="20"/>
        </w:rPr>
        <w:t xml:space="preserve"> : 1,43</w:t>
      </w:r>
    </w:p>
    <w:p w:rsidR="008C28A9" w:rsidRDefault="008C28A9" w:rsidP="009453E8">
      <w:pPr>
        <w:rPr>
          <w:sz w:val="20"/>
          <w:szCs w:val="20"/>
        </w:rPr>
      </w:pPr>
      <w:r>
        <w:rPr>
          <w:sz w:val="20"/>
          <w:szCs w:val="20"/>
        </w:rPr>
        <w:t xml:space="preserve">6) Čistota v škole </w:t>
      </w:r>
      <w:r w:rsidR="00DF5F67">
        <w:rPr>
          <w:sz w:val="20"/>
          <w:szCs w:val="20"/>
        </w:rPr>
        <w:t xml:space="preserve">: </w:t>
      </w:r>
      <w:r w:rsidR="0014255B">
        <w:rPr>
          <w:sz w:val="20"/>
          <w:szCs w:val="20"/>
        </w:rPr>
        <w:t>1, 54</w:t>
      </w:r>
    </w:p>
    <w:p w:rsidR="00EC0A92" w:rsidRDefault="00EC0A92" w:rsidP="009453E8">
      <w:pPr>
        <w:rPr>
          <w:sz w:val="20"/>
          <w:szCs w:val="20"/>
        </w:rPr>
      </w:pPr>
      <w:r>
        <w:rPr>
          <w:sz w:val="20"/>
          <w:szCs w:val="20"/>
        </w:rPr>
        <w:t xml:space="preserve">7) Prostredie, ktoré moje dieťa navštevuje </w:t>
      </w:r>
      <w:r w:rsidR="0014255B">
        <w:rPr>
          <w:sz w:val="20"/>
          <w:szCs w:val="20"/>
        </w:rPr>
        <w:t>: 1,66</w:t>
      </w:r>
    </w:p>
    <w:p w:rsidR="008C28A9" w:rsidRDefault="00EC0A92" w:rsidP="009453E8">
      <w:pPr>
        <w:rPr>
          <w:sz w:val="20"/>
          <w:szCs w:val="20"/>
        </w:rPr>
      </w:pPr>
      <w:r>
        <w:rPr>
          <w:sz w:val="20"/>
          <w:szCs w:val="20"/>
        </w:rPr>
        <w:t>8</w:t>
      </w:r>
      <w:r w:rsidR="008C28A9">
        <w:rPr>
          <w:sz w:val="20"/>
          <w:szCs w:val="20"/>
        </w:rPr>
        <w:t xml:space="preserve">) Stravovanie, ponuka jedál </w:t>
      </w:r>
      <w:r w:rsidR="0014255B">
        <w:rPr>
          <w:sz w:val="20"/>
          <w:szCs w:val="20"/>
        </w:rPr>
        <w:t>: 1, 48</w:t>
      </w:r>
    </w:p>
    <w:p w:rsidR="009453E8" w:rsidRDefault="00EC0A92" w:rsidP="009453E8">
      <w:pPr>
        <w:rPr>
          <w:sz w:val="20"/>
          <w:szCs w:val="20"/>
        </w:rPr>
      </w:pPr>
      <w:r>
        <w:rPr>
          <w:sz w:val="20"/>
          <w:szCs w:val="20"/>
        </w:rPr>
        <w:t>9</w:t>
      </w:r>
      <w:r w:rsidR="009453E8" w:rsidRPr="009453E8">
        <w:rPr>
          <w:sz w:val="20"/>
          <w:szCs w:val="20"/>
        </w:rPr>
        <w:t>) Skúšanie a hodnotenie (klasifikácia, známkovanie)</w:t>
      </w:r>
      <w:r w:rsidR="0014255B">
        <w:rPr>
          <w:sz w:val="20"/>
          <w:szCs w:val="20"/>
        </w:rPr>
        <w:t>: 1,43</w:t>
      </w:r>
      <w:r w:rsidR="009453E8" w:rsidRPr="009453E8">
        <w:rPr>
          <w:sz w:val="20"/>
          <w:szCs w:val="20"/>
        </w:rPr>
        <w:tab/>
      </w:r>
      <w:r w:rsidR="009453E8" w:rsidRPr="009453E8">
        <w:rPr>
          <w:sz w:val="20"/>
          <w:szCs w:val="20"/>
        </w:rPr>
        <w:tab/>
      </w:r>
    </w:p>
    <w:p w:rsidR="009453E8" w:rsidRDefault="009453E8" w:rsidP="009453E8">
      <w:pPr>
        <w:rPr>
          <w:sz w:val="20"/>
          <w:szCs w:val="20"/>
        </w:rPr>
      </w:pPr>
      <w:r w:rsidRPr="009453E8">
        <w:rPr>
          <w:sz w:val="20"/>
          <w:szCs w:val="20"/>
        </w:rPr>
        <w:tab/>
      </w:r>
      <w:r w:rsidRPr="009453E8">
        <w:rPr>
          <w:sz w:val="20"/>
          <w:szCs w:val="20"/>
        </w:rPr>
        <w:tab/>
      </w:r>
      <w:r w:rsidRPr="009453E8">
        <w:rPr>
          <w:sz w:val="20"/>
          <w:szCs w:val="20"/>
        </w:rPr>
        <w:tab/>
      </w:r>
      <w:r w:rsidRPr="009453E8">
        <w:rPr>
          <w:sz w:val="20"/>
          <w:szCs w:val="20"/>
        </w:rPr>
        <w:tab/>
      </w:r>
      <w:r w:rsidRPr="009453E8">
        <w:rPr>
          <w:sz w:val="20"/>
          <w:szCs w:val="20"/>
        </w:rPr>
        <w:tab/>
      </w:r>
      <w:r w:rsidRPr="009453E8">
        <w:rPr>
          <w:sz w:val="20"/>
          <w:szCs w:val="20"/>
        </w:rPr>
        <w:tab/>
      </w:r>
      <w:r w:rsidRPr="009453E8">
        <w:rPr>
          <w:sz w:val="20"/>
          <w:szCs w:val="20"/>
        </w:rPr>
        <w:tab/>
      </w:r>
      <w:r w:rsidRPr="009453E8">
        <w:rPr>
          <w:sz w:val="20"/>
          <w:szCs w:val="20"/>
        </w:rPr>
        <w:tab/>
      </w:r>
      <w:r w:rsidRPr="009453E8">
        <w:rPr>
          <w:sz w:val="20"/>
          <w:szCs w:val="20"/>
        </w:rPr>
        <w:tab/>
      </w:r>
      <w:r w:rsidRPr="009453E8">
        <w:rPr>
          <w:sz w:val="20"/>
          <w:szCs w:val="20"/>
        </w:rPr>
        <w:tab/>
      </w:r>
      <w:r w:rsidRPr="009453E8">
        <w:rPr>
          <w:sz w:val="20"/>
          <w:szCs w:val="20"/>
        </w:rPr>
        <w:tab/>
      </w:r>
      <w:r w:rsidRPr="009453E8">
        <w:rPr>
          <w:sz w:val="20"/>
          <w:szCs w:val="20"/>
        </w:rPr>
        <w:tab/>
      </w:r>
    </w:p>
    <w:p w:rsidR="009453E8" w:rsidRPr="009453E8" w:rsidRDefault="009453E8" w:rsidP="009453E8">
      <w:pPr>
        <w:rPr>
          <w:sz w:val="20"/>
          <w:szCs w:val="20"/>
        </w:rPr>
      </w:pPr>
    </w:p>
    <w:p w:rsidR="009453E8" w:rsidRDefault="009453E8" w:rsidP="009453E8">
      <w:pPr>
        <w:numPr>
          <w:ilvl w:val="0"/>
          <w:numId w:val="3"/>
        </w:numPr>
        <w:rPr>
          <w:b/>
          <w:sz w:val="20"/>
          <w:szCs w:val="20"/>
        </w:rPr>
      </w:pPr>
      <w:r w:rsidRPr="00B10C0D">
        <w:rPr>
          <w:b/>
          <w:sz w:val="20"/>
          <w:szCs w:val="20"/>
        </w:rPr>
        <w:t>Čo sa Vám škole, ktorú navštevuje Vaše dieťa najviac páči, s čím ste najviac spokojný (á):</w:t>
      </w:r>
    </w:p>
    <w:p w:rsidR="0014255B" w:rsidRPr="0014255B" w:rsidRDefault="0014255B" w:rsidP="0014255B">
      <w:pPr>
        <w:ind w:left="1080"/>
        <w:rPr>
          <w:sz w:val="20"/>
          <w:szCs w:val="20"/>
        </w:rPr>
      </w:pPr>
      <w:r>
        <w:rPr>
          <w:sz w:val="20"/>
          <w:szCs w:val="20"/>
        </w:rPr>
        <w:t>Krúžky, dostatočne kvalifikovaní učitelia, aktivity, atmosféra školy, prístup vedenia školy prostredie, vzhľad školy a okolia, aktivity v ŠKD</w:t>
      </w:r>
    </w:p>
    <w:p w:rsidR="0014255B" w:rsidRDefault="0014255B" w:rsidP="0014255B">
      <w:pPr>
        <w:ind w:left="1080"/>
        <w:rPr>
          <w:b/>
          <w:sz w:val="20"/>
          <w:szCs w:val="20"/>
        </w:rPr>
      </w:pPr>
    </w:p>
    <w:p w:rsidR="0014255B" w:rsidRPr="00B10C0D" w:rsidRDefault="0014255B" w:rsidP="0014255B">
      <w:pPr>
        <w:ind w:left="1080"/>
        <w:rPr>
          <w:b/>
          <w:sz w:val="20"/>
          <w:szCs w:val="20"/>
        </w:rPr>
      </w:pPr>
    </w:p>
    <w:p w:rsidR="009453E8" w:rsidRPr="00B10C0D" w:rsidRDefault="009453E8" w:rsidP="009453E8">
      <w:pPr>
        <w:numPr>
          <w:ilvl w:val="0"/>
          <w:numId w:val="3"/>
        </w:numPr>
        <w:rPr>
          <w:b/>
          <w:sz w:val="20"/>
          <w:szCs w:val="20"/>
        </w:rPr>
      </w:pPr>
      <w:r w:rsidRPr="00B10C0D">
        <w:rPr>
          <w:b/>
          <w:sz w:val="20"/>
          <w:szCs w:val="20"/>
        </w:rPr>
        <w:t>Čo sa Vám na škole, ktorú navštevuj Vaše dieťa  nepáči čo by ste odporúčali zlepšiť:</w:t>
      </w:r>
    </w:p>
    <w:p w:rsidR="002724BB" w:rsidRPr="009453E8" w:rsidRDefault="0014255B" w:rsidP="0014255B">
      <w:pPr>
        <w:ind w:left="1080"/>
        <w:rPr>
          <w:sz w:val="20"/>
          <w:szCs w:val="20"/>
        </w:rPr>
      </w:pPr>
      <w:r>
        <w:rPr>
          <w:sz w:val="20"/>
          <w:szCs w:val="20"/>
        </w:rPr>
        <w:t>Lepšie využiť financie v prospech detí, viac aktivít, väčší výber krúžkov, odbornosť, fluktuácia učiteľov, Naučiť deti, samostatne sa učiť, časté absencie učiteľov, neobjektívnosť pri hodnotení, veľká záťaž na voľný čas, chýba tanečný krúžok pre chlapcov</w:t>
      </w:r>
    </w:p>
    <w:sectPr w:rsidR="002724BB" w:rsidRPr="009453E8" w:rsidSect="00D26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560"/>
    <w:multiLevelType w:val="hybridMultilevel"/>
    <w:tmpl w:val="A4E446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1052CF"/>
    <w:multiLevelType w:val="hybridMultilevel"/>
    <w:tmpl w:val="5E681824"/>
    <w:lvl w:ilvl="0" w:tplc="469897F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4932EE"/>
    <w:multiLevelType w:val="hybridMultilevel"/>
    <w:tmpl w:val="D68084BE"/>
    <w:lvl w:ilvl="0" w:tplc="9FF88BD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95428B"/>
    <w:multiLevelType w:val="hybridMultilevel"/>
    <w:tmpl w:val="461E5D46"/>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4A1E2A1A"/>
    <w:multiLevelType w:val="hybridMultilevel"/>
    <w:tmpl w:val="D464B0C4"/>
    <w:lvl w:ilvl="0" w:tplc="CD76A1AC">
      <w:start w:val="3"/>
      <w:numFmt w:val="upperRoman"/>
      <w:lvlText w:val="%1."/>
      <w:lvlJc w:val="left"/>
      <w:pPr>
        <w:tabs>
          <w:tab w:val="num" w:pos="1080"/>
        </w:tabs>
        <w:ind w:left="108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76A447CE"/>
    <w:multiLevelType w:val="hybridMultilevel"/>
    <w:tmpl w:val="29DA0B02"/>
    <w:lvl w:ilvl="0" w:tplc="65A2856C">
      <w:start w:val="1"/>
      <w:numFmt w:val="upperRoman"/>
      <w:lvlText w:val="%1."/>
      <w:lvlJc w:val="left"/>
      <w:pPr>
        <w:tabs>
          <w:tab w:val="num" w:pos="1080"/>
        </w:tabs>
        <w:ind w:left="108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E8"/>
    <w:rsid w:val="00004B4F"/>
    <w:rsid w:val="000108B9"/>
    <w:rsid w:val="0014255B"/>
    <w:rsid w:val="00212836"/>
    <w:rsid w:val="002724BB"/>
    <w:rsid w:val="00472C7C"/>
    <w:rsid w:val="005B6109"/>
    <w:rsid w:val="00621FBF"/>
    <w:rsid w:val="008C28A9"/>
    <w:rsid w:val="009453E8"/>
    <w:rsid w:val="00AD6E4F"/>
    <w:rsid w:val="00B10C0D"/>
    <w:rsid w:val="00CC3CD1"/>
    <w:rsid w:val="00CE05FD"/>
    <w:rsid w:val="00CF0802"/>
    <w:rsid w:val="00D20749"/>
    <w:rsid w:val="00D267B4"/>
    <w:rsid w:val="00DD0795"/>
    <w:rsid w:val="00DF5F67"/>
    <w:rsid w:val="00EC0A92"/>
    <w:rsid w:val="00F355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FB35"/>
  <w15:docId w15:val="{1705645F-CBCF-4B0B-BBAF-9816E5DA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53E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53E8"/>
    <w:pPr>
      <w:ind w:left="720"/>
      <w:contextualSpacing/>
    </w:pPr>
  </w:style>
  <w:style w:type="table" w:styleId="Mriekatabuky">
    <w:name w:val="Table Grid"/>
    <w:basedOn w:val="Normlnatabuka"/>
    <w:uiPriority w:val="59"/>
    <w:rsid w:val="00D26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C0A92"/>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0A9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dc:creator>
  <cp:keywords/>
  <dc:description/>
  <cp:lastModifiedBy>Riaditelka</cp:lastModifiedBy>
  <cp:revision>4</cp:revision>
  <cp:lastPrinted>2018-04-25T12:45:00Z</cp:lastPrinted>
  <dcterms:created xsi:type="dcterms:W3CDTF">2018-04-25T12:45:00Z</dcterms:created>
  <dcterms:modified xsi:type="dcterms:W3CDTF">2018-05-02T19:08:00Z</dcterms:modified>
</cp:coreProperties>
</file>