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A9" w:rsidRDefault="007514A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Stredná odborná škola, Myslenická 1, Pezinok </w:t>
      </w:r>
    </w:p>
    <w:p w:rsidR="007514A9" w:rsidRDefault="007514A9">
      <w:pPr>
        <w:rPr>
          <w:sz w:val="28"/>
          <w:szCs w:val="28"/>
        </w:rPr>
      </w:pPr>
    </w:p>
    <w:p w:rsidR="007514A9" w:rsidRDefault="007514A9">
      <w:pPr>
        <w:rPr>
          <w:sz w:val="28"/>
          <w:szCs w:val="28"/>
        </w:rPr>
      </w:pPr>
    </w:p>
    <w:p w:rsidR="007514A9" w:rsidRPr="00964406" w:rsidRDefault="007514A9">
      <w:pPr>
        <w:rPr>
          <w:sz w:val="24"/>
          <w:szCs w:val="24"/>
        </w:rPr>
      </w:pPr>
    </w:p>
    <w:p w:rsidR="007514A9" w:rsidRDefault="007514A9">
      <w:pPr>
        <w:rPr>
          <w:sz w:val="28"/>
          <w:szCs w:val="28"/>
        </w:rPr>
      </w:pPr>
      <w:r>
        <w:rPr>
          <w:sz w:val="28"/>
          <w:szCs w:val="28"/>
        </w:rPr>
        <w:t>Uznané kredity</w:t>
      </w:r>
    </w:p>
    <w:p w:rsidR="007514A9" w:rsidRDefault="007514A9">
      <w:pPr>
        <w:rPr>
          <w:sz w:val="28"/>
          <w:szCs w:val="28"/>
        </w:rPr>
      </w:pPr>
    </w:p>
    <w:p w:rsidR="007514A9" w:rsidRDefault="007514A9">
      <w:pPr>
        <w:rPr>
          <w:sz w:val="28"/>
          <w:szCs w:val="28"/>
        </w:rPr>
      </w:pPr>
    </w:p>
    <w:p w:rsidR="007514A9" w:rsidRDefault="007514A9">
      <w:pPr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1980"/>
        <w:gridCol w:w="3140"/>
        <w:gridCol w:w="1025"/>
        <w:gridCol w:w="1652"/>
      </w:tblGrid>
      <w:tr w:rsidR="007514A9" w:rsidRPr="006D7C2E" w:rsidTr="006D7C2E">
        <w:tc>
          <w:tcPr>
            <w:tcW w:w="1696" w:type="dxa"/>
          </w:tcPr>
          <w:p w:rsidR="007514A9" w:rsidRPr="006D7C2E" w:rsidRDefault="007514A9" w:rsidP="006D7C2E">
            <w:pPr>
              <w:spacing w:after="0" w:line="240" w:lineRule="auto"/>
              <w:rPr>
                <w:sz w:val="24"/>
                <w:szCs w:val="24"/>
              </w:rPr>
            </w:pPr>
            <w:r w:rsidRPr="006D7C2E">
              <w:rPr>
                <w:sz w:val="24"/>
                <w:szCs w:val="24"/>
              </w:rPr>
              <w:t>Učiteľ</w:t>
            </w:r>
          </w:p>
        </w:tc>
        <w:tc>
          <w:tcPr>
            <w:tcW w:w="1980" w:type="dxa"/>
          </w:tcPr>
          <w:p w:rsidR="007514A9" w:rsidRPr="006D7C2E" w:rsidRDefault="007514A9" w:rsidP="006D7C2E">
            <w:pPr>
              <w:spacing w:after="0" w:line="240" w:lineRule="auto"/>
              <w:rPr>
                <w:sz w:val="24"/>
                <w:szCs w:val="24"/>
              </w:rPr>
            </w:pPr>
            <w:r w:rsidRPr="006D7C2E">
              <w:rPr>
                <w:sz w:val="24"/>
                <w:szCs w:val="24"/>
              </w:rPr>
              <w:t>Vzdelávacia</w:t>
            </w:r>
          </w:p>
          <w:p w:rsidR="007514A9" w:rsidRPr="006D7C2E" w:rsidRDefault="007514A9" w:rsidP="006D7C2E">
            <w:pPr>
              <w:spacing w:after="0" w:line="240" w:lineRule="auto"/>
              <w:rPr>
                <w:sz w:val="24"/>
                <w:szCs w:val="24"/>
              </w:rPr>
            </w:pPr>
            <w:r w:rsidRPr="006D7C2E">
              <w:rPr>
                <w:sz w:val="24"/>
                <w:szCs w:val="24"/>
              </w:rPr>
              <w:t>inštitúcia</w:t>
            </w:r>
          </w:p>
        </w:tc>
        <w:tc>
          <w:tcPr>
            <w:tcW w:w="3140" w:type="dxa"/>
          </w:tcPr>
          <w:p w:rsidR="007514A9" w:rsidRPr="006D7C2E" w:rsidRDefault="007514A9" w:rsidP="006D7C2E">
            <w:pPr>
              <w:spacing w:after="0" w:line="240" w:lineRule="auto"/>
              <w:rPr>
                <w:sz w:val="24"/>
                <w:szCs w:val="24"/>
              </w:rPr>
            </w:pPr>
            <w:r w:rsidRPr="006D7C2E">
              <w:rPr>
                <w:sz w:val="24"/>
                <w:szCs w:val="24"/>
              </w:rPr>
              <w:t>Názov</w:t>
            </w:r>
          </w:p>
        </w:tc>
        <w:tc>
          <w:tcPr>
            <w:tcW w:w="1025" w:type="dxa"/>
          </w:tcPr>
          <w:p w:rsidR="007514A9" w:rsidRPr="006D7C2E" w:rsidRDefault="007514A9" w:rsidP="006D7C2E">
            <w:pPr>
              <w:spacing w:after="0" w:line="240" w:lineRule="auto"/>
              <w:rPr>
                <w:sz w:val="24"/>
                <w:szCs w:val="24"/>
              </w:rPr>
            </w:pPr>
            <w:r w:rsidRPr="006D7C2E">
              <w:rPr>
                <w:sz w:val="24"/>
                <w:szCs w:val="24"/>
              </w:rPr>
              <w:t>Počet</w:t>
            </w:r>
          </w:p>
          <w:p w:rsidR="007514A9" w:rsidRPr="006D7C2E" w:rsidRDefault="007514A9" w:rsidP="006D7C2E">
            <w:pPr>
              <w:spacing w:after="0" w:line="240" w:lineRule="auto"/>
              <w:rPr>
                <w:sz w:val="24"/>
                <w:szCs w:val="24"/>
              </w:rPr>
            </w:pPr>
            <w:r w:rsidRPr="006D7C2E">
              <w:rPr>
                <w:sz w:val="24"/>
                <w:szCs w:val="24"/>
              </w:rPr>
              <w:t>kreditov</w:t>
            </w:r>
          </w:p>
        </w:tc>
        <w:tc>
          <w:tcPr>
            <w:tcW w:w="1652" w:type="dxa"/>
          </w:tcPr>
          <w:p w:rsidR="007514A9" w:rsidRPr="006D7C2E" w:rsidRDefault="007514A9" w:rsidP="006D7C2E">
            <w:pPr>
              <w:spacing w:after="0" w:line="240" w:lineRule="auto"/>
              <w:rPr>
                <w:sz w:val="24"/>
                <w:szCs w:val="24"/>
              </w:rPr>
            </w:pPr>
            <w:r w:rsidRPr="006D7C2E">
              <w:rPr>
                <w:sz w:val="24"/>
                <w:szCs w:val="24"/>
              </w:rPr>
              <w:t>Platnosť</w:t>
            </w:r>
          </w:p>
        </w:tc>
      </w:tr>
      <w:tr w:rsidR="007514A9" w:rsidRPr="006D7C2E" w:rsidTr="006D7C2E">
        <w:tc>
          <w:tcPr>
            <w:tcW w:w="1696" w:type="dxa"/>
          </w:tcPr>
          <w:p w:rsidR="007514A9" w:rsidRPr="006D7C2E" w:rsidRDefault="007514A9" w:rsidP="006D7C2E">
            <w:pPr>
              <w:spacing w:after="0" w:line="240" w:lineRule="auto"/>
              <w:rPr>
                <w:sz w:val="24"/>
                <w:szCs w:val="24"/>
              </w:rPr>
            </w:pPr>
            <w:r w:rsidRPr="006D7C2E">
              <w:rPr>
                <w:sz w:val="24"/>
                <w:szCs w:val="24"/>
              </w:rPr>
              <w:t>Mgr. Elena</w:t>
            </w:r>
          </w:p>
          <w:p w:rsidR="007514A9" w:rsidRPr="006D7C2E" w:rsidRDefault="007514A9" w:rsidP="006D7C2E">
            <w:pPr>
              <w:spacing w:after="0" w:line="240" w:lineRule="auto"/>
              <w:rPr>
                <w:sz w:val="24"/>
                <w:szCs w:val="24"/>
              </w:rPr>
            </w:pPr>
            <w:r w:rsidRPr="006D7C2E">
              <w:rPr>
                <w:sz w:val="24"/>
                <w:szCs w:val="24"/>
              </w:rPr>
              <w:t>Jurčíková</w:t>
            </w:r>
          </w:p>
        </w:tc>
        <w:tc>
          <w:tcPr>
            <w:tcW w:w="1980" w:type="dxa"/>
          </w:tcPr>
          <w:p w:rsidR="007514A9" w:rsidRPr="006D7C2E" w:rsidRDefault="007514A9" w:rsidP="006D7C2E">
            <w:pPr>
              <w:spacing w:after="0" w:line="240" w:lineRule="auto"/>
              <w:rPr>
                <w:sz w:val="24"/>
                <w:szCs w:val="24"/>
              </w:rPr>
            </w:pPr>
            <w:r w:rsidRPr="006D7C2E">
              <w:rPr>
                <w:sz w:val="24"/>
                <w:szCs w:val="24"/>
              </w:rPr>
              <w:t>Ústav informácií a</w:t>
            </w:r>
          </w:p>
          <w:p w:rsidR="007514A9" w:rsidRPr="006D7C2E" w:rsidRDefault="007514A9" w:rsidP="006D7C2E">
            <w:pPr>
              <w:spacing w:after="0" w:line="240" w:lineRule="auto"/>
              <w:rPr>
                <w:sz w:val="24"/>
                <w:szCs w:val="24"/>
              </w:rPr>
            </w:pPr>
            <w:r w:rsidRPr="006D7C2E">
              <w:rPr>
                <w:sz w:val="24"/>
                <w:szCs w:val="24"/>
              </w:rPr>
              <w:t>progn. v škol. BA</w:t>
            </w:r>
          </w:p>
        </w:tc>
        <w:tc>
          <w:tcPr>
            <w:tcW w:w="3140" w:type="dxa"/>
          </w:tcPr>
          <w:p w:rsidR="007514A9" w:rsidRPr="006D7C2E" w:rsidRDefault="007514A9" w:rsidP="006D7C2E">
            <w:pPr>
              <w:spacing w:after="0" w:line="240" w:lineRule="auto"/>
              <w:rPr>
                <w:sz w:val="24"/>
                <w:szCs w:val="24"/>
              </w:rPr>
            </w:pPr>
            <w:r w:rsidRPr="006D7C2E">
              <w:rPr>
                <w:sz w:val="24"/>
                <w:szCs w:val="24"/>
              </w:rPr>
              <w:t>Modernizácia vzdelávania</w:t>
            </w:r>
          </w:p>
          <w:p w:rsidR="007514A9" w:rsidRPr="006D7C2E" w:rsidRDefault="007514A9" w:rsidP="006D7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SŠ s podporou IKT</w:t>
            </w:r>
          </w:p>
        </w:tc>
        <w:tc>
          <w:tcPr>
            <w:tcW w:w="1025" w:type="dxa"/>
          </w:tcPr>
          <w:p w:rsidR="007514A9" w:rsidRPr="006D7C2E" w:rsidRDefault="007514A9" w:rsidP="006D7C2E">
            <w:pPr>
              <w:spacing w:after="0" w:line="240" w:lineRule="auto"/>
              <w:rPr>
                <w:sz w:val="24"/>
                <w:szCs w:val="24"/>
              </w:rPr>
            </w:pPr>
            <w:r w:rsidRPr="006D7C2E">
              <w:rPr>
                <w:sz w:val="24"/>
                <w:szCs w:val="24"/>
              </w:rPr>
              <w:t>30</w:t>
            </w:r>
          </w:p>
        </w:tc>
        <w:tc>
          <w:tcPr>
            <w:tcW w:w="1652" w:type="dxa"/>
          </w:tcPr>
          <w:p w:rsidR="007514A9" w:rsidRPr="006D7C2E" w:rsidRDefault="007514A9" w:rsidP="006D7C2E">
            <w:pPr>
              <w:spacing w:after="0" w:line="240" w:lineRule="auto"/>
              <w:rPr>
                <w:sz w:val="24"/>
                <w:szCs w:val="24"/>
              </w:rPr>
            </w:pPr>
            <w:r w:rsidRPr="006D7C2E">
              <w:rPr>
                <w:sz w:val="24"/>
                <w:szCs w:val="24"/>
              </w:rPr>
              <w:t>6/2013 – 6/2020</w:t>
            </w:r>
          </w:p>
        </w:tc>
      </w:tr>
    </w:tbl>
    <w:p w:rsidR="007514A9" w:rsidRPr="00964406" w:rsidRDefault="007514A9">
      <w:pPr>
        <w:rPr>
          <w:sz w:val="28"/>
          <w:szCs w:val="28"/>
        </w:rPr>
      </w:pPr>
    </w:p>
    <w:sectPr w:rsidR="007514A9" w:rsidRPr="00964406" w:rsidSect="00AC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406"/>
    <w:rsid w:val="001175B7"/>
    <w:rsid w:val="0018192A"/>
    <w:rsid w:val="00331573"/>
    <w:rsid w:val="003F1965"/>
    <w:rsid w:val="0048598A"/>
    <w:rsid w:val="004F6249"/>
    <w:rsid w:val="00526F06"/>
    <w:rsid w:val="006D7C2E"/>
    <w:rsid w:val="007514A9"/>
    <w:rsid w:val="00964406"/>
    <w:rsid w:val="00A85AC2"/>
    <w:rsid w:val="00AC19D3"/>
    <w:rsid w:val="00C47E62"/>
    <w:rsid w:val="00EA0914"/>
    <w:rsid w:val="00EB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44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5AC2"/>
    <w:pPr>
      <w:spacing w:after="0" w:line="240" w:lineRule="auto"/>
    </w:pPr>
    <w:rPr>
      <w:rFonts w:ascii="Segoe UI" w:hAnsi="Segoe UI"/>
      <w:sz w:val="18"/>
      <w:szCs w:val="18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AC2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</Words>
  <Characters>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Komenského 27, Pezinok </dc:title>
  <dc:subject/>
  <dc:creator>Užívateľ</dc:creator>
  <cp:keywords/>
  <dc:description/>
  <cp:lastModifiedBy>SOSPK</cp:lastModifiedBy>
  <cp:revision>2</cp:revision>
  <cp:lastPrinted>2016-11-15T13:01:00Z</cp:lastPrinted>
  <dcterms:created xsi:type="dcterms:W3CDTF">2018-03-19T12:18:00Z</dcterms:created>
  <dcterms:modified xsi:type="dcterms:W3CDTF">2018-03-19T12:18:00Z</dcterms:modified>
</cp:coreProperties>
</file>